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商丘学院学位外语成绩查询步骤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登录商丘学院高等学历继续教育综合管理系统，网址：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https://sqxy.jijiaox.com，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点击“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学位外语查询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”，输入报名是的账号密码进行登录，登录后点击“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考试信息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”，即可查看。</w:t>
      </w:r>
    </w:p>
    <w:p>
      <w:pPr>
        <w:rPr>
          <w:rFonts w:asciiTheme="minorEastAsia" w:hAnsiTheme="minorEastAsia"/>
          <w:sz w:val="32"/>
          <w:szCs w:val="32"/>
        </w:rPr>
      </w:pPr>
      <w:r>
        <w:drawing>
          <wp:inline distT="0" distB="0" distL="114300" distR="114300">
            <wp:extent cx="5273675" cy="3169285"/>
            <wp:effectExtent l="0" t="0" r="317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755900"/>
            <wp:effectExtent l="0" t="0" r="571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158490"/>
            <wp:effectExtent l="0" t="0" r="952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684780"/>
            <wp:effectExtent l="0" t="0" r="508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yNGRjM2M4MmI3OWQ4OTIxYjU2YmM4NDIxMWY5ZWIifQ=="/>
  </w:docVars>
  <w:rsids>
    <w:rsidRoot w:val="003C5F79"/>
    <w:rsid w:val="00050C8C"/>
    <w:rsid w:val="003C5F79"/>
    <w:rsid w:val="04812FB5"/>
    <w:rsid w:val="0B931BB0"/>
    <w:rsid w:val="11F33019"/>
    <w:rsid w:val="15EB28B2"/>
    <w:rsid w:val="1791130A"/>
    <w:rsid w:val="1833766A"/>
    <w:rsid w:val="18373ED2"/>
    <w:rsid w:val="21AB746C"/>
    <w:rsid w:val="25E22D30"/>
    <w:rsid w:val="279649D3"/>
    <w:rsid w:val="303D1BD7"/>
    <w:rsid w:val="352E42AB"/>
    <w:rsid w:val="35E343CC"/>
    <w:rsid w:val="3622119B"/>
    <w:rsid w:val="40FC0B8B"/>
    <w:rsid w:val="449B0A1A"/>
    <w:rsid w:val="45004FE0"/>
    <w:rsid w:val="46AC6958"/>
    <w:rsid w:val="48DC7D87"/>
    <w:rsid w:val="49C36851"/>
    <w:rsid w:val="4BB17956"/>
    <w:rsid w:val="4BFD3101"/>
    <w:rsid w:val="4C126CDE"/>
    <w:rsid w:val="4CC665B3"/>
    <w:rsid w:val="4EEC05F8"/>
    <w:rsid w:val="536863BA"/>
    <w:rsid w:val="54576514"/>
    <w:rsid w:val="58A75590"/>
    <w:rsid w:val="5F013C4C"/>
    <w:rsid w:val="64F41B5D"/>
    <w:rsid w:val="6C90660F"/>
    <w:rsid w:val="6CED3E70"/>
    <w:rsid w:val="6F6D5DAB"/>
    <w:rsid w:val="7443040B"/>
    <w:rsid w:val="76607052"/>
    <w:rsid w:val="7CD6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</Words>
  <Characters>347</Characters>
  <Lines>2</Lines>
  <Paragraphs>1</Paragraphs>
  <TotalTime>1</TotalTime>
  <ScaleCrop>false</ScaleCrop>
  <LinksUpToDate>false</LinksUpToDate>
  <CharactersWithSpaces>406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2023-11-17T01:56:00Z</dcterms:created>
  <dc:creator>Administrator</dc:creator>
  <cp:lastModifiedBy>李晴</cp:lastModifiedBy>
  <dcterms:modified xsi:type="dcterms:W3CDTF">2023-11-27T07:44:41Z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3AB05AE6F3C14C0A8B3F3CCAE1A62D3D_12</vt:lpwstr>
  </property>
</Properties>
</file>